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right="0" w:firstLine="1080" w:firstLineChars="3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36"/>
          <w:szCs w:val="36"/>
          <w:u w:val="singl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FFFFF"/>
        </w:rPr>
        <w:t>祥符区仰韶村文化广场建设项目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谈判结果公示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河南呈祥工程咨询有限公司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受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开封市祥符区移民安置办公室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的委托，就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祥符区仰韶村文化广场建设项目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进行竞争性谈判招标。谈判小组按规定程序进行了评审，现就本次中标候选人公示如下：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一、招标项目说明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1.1项目名称：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祥符区仰韶村文化广场建设项目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1.2项目编号：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XFJT2019-07-31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1.3资金来源：财政资金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1.4招标范围：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招标文件、工程量清单及图纸所含全部施工内容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1.5标段划分情况：本项目分为1个标段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1.6质量要求：合格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1.7工期要求：30日历天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1.8招标控制价：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>22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lang w:val="en-US" w:eastAsia="zh-CN"/>
        </w:rPr>
        <w:t>8472.16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二、发布媒体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本次结果公告同时在 《中国招标投标公共服务平台》、《河南省政府采购网》、《开封市公共资源交易中心信息网》网上发布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开标时间：2019年8月14日09时30分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评标时间：2019年8月14日12时00分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评标地点：开封市祥符区公共资源交易中心评标室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四、评标情况：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否决投标原因：无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评标办法：二次报价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评委主任：杨建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评委成员：邵广慧、张朝阳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五、评标结果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中标候选人    中标价     项目经理      工期（日历天）      质量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第一中标候选人全称： </w:t>
      </w:r>
      <w:r>
        <w:rPr>
          <w:rFonts w:hint="eastAsia" w:ascii="宋体" w:hAnsi="宋体" w:eastAsia="宋体" w:cs="宋体"/>
          <w:b w:val="0"/>
          <w:bCs w:val="0"/>
          <w:color w:val="000000"/>
          <w:kern w:val="36"/>
          <w:sz w:val="24"/>
          <w:szCs w:val="24"/>
          <w:lang w:eastAsia="zh-CN"/>
        </w:rPr>
        <w:t>开封建</w:t>
      </w:r>
      <w:r>
        <w:rPr>
          <w:rFonts w:hint="eastAsia" w:ascii="宋体" w:hAnsi="宋体" w:eastAsia="宋体" w:cs="宋体"/>
          <w:b w:val="0"/>
          <w:bCs w:val="0"/>
          <w:color w:val="000000"/>
          <w:kern w:val="36"/>
          <w:sz w:val="24"/>
          <w:szCs w:val="24"/>
          <w:lang w:val="en-US" w:eastAsia="zh-CN"/>
        </w:rPr>
        <w:t>诚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/>
          <w:kern w:val="36"/>
          <w:sz w:val="24"/>
          <w:szCs w:val="24"/>
          <w:lang w:eastAsia="zh-CN"/>
        </w:rPr>
        <w:t>市政工程有限公司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   228350元     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right="0" w:firstLine="2640" w:firstLineChars="110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王蒙蒙        30日历天      合格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第二中标候选人全称：</w:t>
      </w:r>
      <w:r>
        <w:rPr>
          <w:rFonts w:hint="eastAsia" w:ascii="宋体" w:hAnsi="宋体" w:eastAsia="宋体" w:cs="宋体"/>
          <w:b w:val="0"/>
          <w:bCs w:val="0"/>
          <w:color w:val="000000"/>
          <w:kern w:val="36"/>
          <w:sz w:val="24"/>
          <w:szCs w:val="24"/>
          <w:lang w:eastAsia="zh-CN"/>
        </w:rPr>
        <w:t>河南省亭澜市政工程有限公司</w:t>
      </w:r>
      <w:r>
        <w:rPr>
          <w:rFonts w:hint="eastAsia" w:ascii="宋体" w:hAnsi="宋体" w:eastAsia="宋体" w:cs="宋体"/>
          <w:b w:val="0"/>
          <w:bCs w:val="0"/>
          <w:color w:val="000000"/>
          <w:kern w:val="36"/>
          <w:sz w:val="24"/>
          <w:szCs w:val="24"/>
          <w:lang w:val="en-US" w:eastAsia="zh-CN"/>
        </w:rPr>
        <w:t xml:space="preserve">     228410.09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元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right="0" w:firstLine="2640" w:firstLineChars="110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姬自立        30日历天 合格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default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第三中标候选人全称：</w:t>
      </w:r>
      <w:r>
        <w:rPr>
          <w:rFonts w:hint="eastAsia" w:ascii="宋体" w:hAnsi="宋体" w:eastAsia="宋体" w:cs="宋体"/>
          <w:b w:val="0"/>
          <w:bCs w:val="0"/>
          <w:color w:val="000000"/>
          <w:kern w:val="36"/>
          <w:sz w:val="24"/>
          <w:szCs w:val="24"/>
          <w:lang w:eastAsia="zh-CN"/>
        </w:rPr>
        <w:t>河南九一建设工程有限公司</w:t>
      </w:r>
      <w:r>
        <w:rPr>
          <w:rFonts w:hint="eastAsia" w:ascii="宋体" w:hAnsi="宋体" w:eastAsia="宋体" w:cs="宋体"/>
          <w:b w:val="0"/>
          <w:bCs w:val="0"/>
          <w:color w:val="000000"/>
          <w:kern w:val="36"/>
          <w:sz w:val="24"/>
          <w:szCs w:val="24"/>
          <w:lang w:val="en-US" w:eastAsia="zh-CN"/>
        </w:rPr>
        <w:t xml:space="preserve">       228450.67元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right="0" w:firstLine="2640" w:firstLineChars="110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周辉        30日历天   合格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六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、公示时间：2019年8月 16 日至2019年 8 月 20  日（三个工作日）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投标人和其他利害关系人对评标结果有异议的，应当在评标结果公示期内，以书面形式向招标人或代理机构提出异议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/>
        </w:rPr>
        <w:t>(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加盖单位公章且法人签字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/>
        </w:rPr>
        <w:t>)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，由法定代表人或其授权代表携带企业营业执照复印件（加盖公章）及本人身份证件（原件）一并提交（邮寄、传真件不予受理），并以书面形式确认的日期作为受理时间。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36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认为招标投标活动不符合法律、行政法规规定的，按照《中华人民共和国招标投标法》、《中华人民共和国招标投标法实施条例》、《工程建设项目招标投标活动投诉处理办法》（七部委第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/>
        </w:rPr>
        <w:t>11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号令：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/>
        </w:rPr>
        <w:t>2004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/>
        </w:rPr>
        <w:t>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月施行，九部委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/>
        </w:rPr>
        <w:t>23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号令修改），向行政监督部门提出书面投诉。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36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评标结果公示期内，对评标结果没有异议的，招标人将签发中标通知书。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七、联系方式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行政监督部门：开封市祥符区政府采购办公室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联系电话：0371--26668106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94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招标人：开封市祥符区移民办安置办公室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地  址：开封市祥符区政府院内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联系人：张先生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电 话：13937807099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525" w:lineRule="atLeast"/>
        <w:ind w:left="0" w:right="0" w:firstLine="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招标代理机构：河南呈祥工程咨询有限公司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94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地  址：开封市首座时代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联系人：张先生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电 话：15603789596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 </w:t>
      </w:r>
    </w:p>
    <w:p>
      <w:pPr>
        <w:jc w:val="both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39294"/>
    <w:multiLevelType w:val="singleLevel"/>
    <w:tmpl w:val="78B3929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B7AF9"/>
    <w:rsid w:val="008752A3"/>
    <w:rsid w:val="0B2B7AF9"/>
    <w:rsid w:val="33C26778"/>
    <w:rsid w:val="40BB7326"/>
    <w:rsid w:val="553B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2019-08-14T02:51:00Z</dcterms:created>
  <dc:creator>Administrator</dc:creator>
  <cp:lastModifiedBy>日月光芒</cp:lastModifiedBy>
  <cp:lastPrinted>2019-08-14T06:15:00Z</cp:lastPrinted>
  <dcterms:modified xsi:type="dcterms:W3CDTF">2019-08-14T06:22:54Z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